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60" w:rsidRDefault="00ED1260" w:rsidP="00ED1260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91325309" r:id="rId6"/>
        </w:object>
      </w:r>
    </w:p>
    <w:p w:rsidR="00ED1260" w:rsidRDefault="00ED1260" w:rsidP="00ED1260">
      <w:pPr>
        <w:jc w:val="center"/>
      </w:pPr>
    </w:p>
    <w:p w:rsidR="00ED1260" w:rsidRPr="00AB64BA" w:rsidRDefault="00ED1260" w:rsidP="00ED1260">
      <w:pPr>
        <w:jc w:val="center"/>
        <w:rPr>
          <w:b/>
          <w:spacing w:val="90"/>
          <w:sz w:val="24"/>
          <w:szCs w:val="24"/>
        </w:rPr>
      </w:pPr>
      <w:r w:rsidRPr="00AB64BA">
        <w:rPr>
          <w:b/>
          <w:spacing w:val="90"/>
          <w:sz w:val="24"/>
          <w:szCs w:val="24"/>
        </w:rPr>
        <w:t>АДМИНИСТРАЦИЯ</w:t>
      </w:r>
    </w:p>
    <w:p w:rsidR="00ED1260" w:rsidRPr="00AB64BA" w:rsidRDefault="00ED1260" w:rsidP="00ED1260">
      <w:pPr>
        <w:jc w:val="center"/>
        <w:rPr>
          <w:b/>
          <w:spacing w:val="40"/>
          <w:sz w:val="24"/>
          <w:szCs w:val="24"/>
        </w:rPr>
      </w:pPr>
      <w:r w:rsidRPr="00AB64BA">
        <w:rPr>
          <w:b/>
          <w:sz w:val="24"/>
          <w:szCs w:val="24"/>
        </w:rPr>
        <w:t xml:space="preserve">ЗАКРЫТОГО АДМИНИСТРАТИВНО-ТЕРРИТОРИАЛЬНОГО ОБРАЗОВАНИЯ </w:t>
      </w:r>
      <w:r w:rsidRPr="00AB64BA">
        <w:rPr>
          <w:b/>
          <w:spacing w:val="40"/>
          <w:sz w:val="24"/>
          <w:szCs w:val="24"/>
        </w:rPr>
        <w:t>СОЛНЕЧНЫЙ</w:t>
      </w:r>
    </w:p>
    <w:p w:rsidR="00ED1260" w:rsidRPr="00AB64BA" w:rsidRDefault="00ED1260" w:rsidP="00ED1260">
      <w:pPr>
        <w:jc w:val="center"/>
        <w:rPr>
          <w:b/>
          <w:sz w:val="24"/>
          <w:szCs w:val="24"/>
        </w:rPr>
      </w:pPr>
    </w:p>
    <w:p w:rsidR="00ED1260" w:rsidRPr="00AB64BA" w:rsidRDefault="00ED1260" w:rsidP="00ED1260">
      <w:pPr>
        <w:pStyle w:val="1"/>
        <w:rPr>
          <w:sz w:val="32"/>
          <w:szCs w:val="32"/>
        </w:rPr>
      </w:pPr>
      <w:r w:rsidRPr="00AB64BA">
        <w:rPr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6415"/>
        <w:gridCol w:w="1360"/>
      </w:tblGrid>
      <w:tr w:rsidR="00ED1260" w:rsidTr="00AB64BA">
        <w:tc>
          <w:tcPr>
            <w:tcW w:w="1915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6F23F0" w:rsidRDefault="00ED1260" w:rsidP="00F34BC8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</w:t>
            </w:r>
            <w:r w:rsidR="00645FA6">
              <w:rPr>
                <w:sz w:val="24"/>
                <w:szCs w:val="24"/>
                <w:u w:val="single"/>
              </w:rPr>
              <w:t>23.08</w:t>
            </w:r>
            <w:bookmarkStart w:id="0" w:name="_GoBack"/>
            <w:bookmarkEnd w:id="0"/>
            <w:r w:rsidR="006F23F0">
              <w:rPr>
                <w:sz w:val="24"/>
                <w:szCs w:val="24"/>
                <w:u w:val="single"/>
              </w:rPr>
              <w:t>.2021</w:t>
            </w:r>
          </w:p>
        </w:tc>
        <w:tc>
          <w:tcPr>
            <w:tcW w:w="6415" w:type="dxa"/>
          </w:tcPr>
          <w:p w:rsidR="00ED1260" w:rsidRDefault="00ED1260" w:rsidP="00F34BC8">
            <w:pPr>
              <w:ind w:right="283"/>
              <w:jc w:val="center"/>
              <w:rPr>
                <w:b/>
              </w:rPr>
            </w:pPr>
          </w:p>
          <w:p w:rsidR="00ED1260" w:rsidRPr="00AB64BA" w:rsidRDefault="00ED1260" w:rsidP="00F34BC8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AB64BA">
              <w:rPr>
                <w:b/>
                <w:sz w:val="26"/>
                <w:szCs w:val="26"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6F23F0" w:rsidRDefault="00ED1260" w:rsidP="00AB64BA">
            <w:pPr>
              <w:ind w:left="-108" w:right="-28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</w:t>
            </w:r>
            <w:r w:rsidR="006F23F0">
              <w:rPr>
                <w:sz w:val="24"/>
                <w:szCs w:val="24"/>
              </w:rPr>
              <w:t>_</w:t>
            </w:r>
            <w:r w:rsidR="00645FA6">
              <w:rPr>
                <w:sz w:val="24"/>
                <w:szCs w:val="24"/>
                <w:u w:val="single"/>
              </w:rPr>
              <w:t>11</w:t>
            </w:r>
            <w:r w:rsidR="006F23F0">
              <w:rPr>
                <w:sz w:val="24"/>
                <w:szCs w:val="24"/>
                <w:u w:val="single"/>
              </w:rPr>
              <w:t>5</w:t>
            </w:r>
          </w:p>
        </w:tc>
      </w:tr>
    </w:tbl>
    <w:p w:rsidR="00ED1260" w:rsidRDefault="00ED1260" w:rsidP="00ED1260">
      <w:pPr>
        <w:spacing w:line="0" w:lineRule="atLeast"/>
        <w:jc w:val="center"/>
        <w:rPr>
          <w:b/>
          <w:bCs/>
          <w:sz w:val="24"/>
          <w:szCs w:val="24"/>
        </w:rPr>
      </w:pPr>
    </w:p>
    <w:p w:rsidR="006F23F0" w:rsidRDefault="006F23F0" w:rsidP="00680CEF">
      <w:pPr>
        <w:spacing w:line="0" w:lineRule="atLeast"/>
        <w:jc w:val="center"/>
        <w:rPr>
          <w:b/>
          <w:bCs/>
          <w:smallCaps/>
          <w:sz w:val="24"/>
          <w:szCs w:val="24"/>
        </w:rPr>
      </w:pPr>
      <w:r w:rsidRPr="006F23F0">
        <w:rPr>
          <w:b/>
          <w:bCs/>
          <w:smallCaps/>
          <w:sz w:val="24"/>
          <w:szCs w:val="24"/>
        </w:rPr>
        <w:t xml:space="preserve">О ВНЕСЕНИИ ИЗМЕНЕНИЙ В </w:t>
      </w:r>
      <w:bookmarkStart w:id="1" w:name="_Hlk64026445"/>
      <w:r w:rsidRPr="006F23F0">
        <w:rPr>
          <w:b/>
          <w:bCs/>
          <w:smallCaps/>
          <w:sz w:val="24"/>
          <w:szCs w:val="24"/>
        </w:rPr>
        <w:t xml:space="preserve">ПОСТАНОВЛЕНИЕ </w:t>
      </w:r>
    </w:p>
    <w:p w:rsidR="00ED1260" w:rsidRPr="006F23F0" w:rsidRDefault="006F23F0" w:rsidP="00680CEF">
      <w:pPr>
        <w:spacing w:line="0" w:lineRule="atLeast"/>
        <w:jc w:val="center"/>
        <w:rPr>
          <w:b/>
          <w:smallCaps/>
          <w:sz w:val="24"/>
          <w:szCs w:val="24"/>
        </w:rPr>
      </w:pPr>
      <w:r w:rsidRPr="006F23F0">
        <w:rPr>
          <w:b/>
          <w:bCs/>
          <w:smallCaps/>
          <w:sz w:val="24"/>
          <w:szCs w:val="24"/>
        </w:rPr>
        <w:t>А</w:t>
      </w:r>
      <w:r w:rsidR="00645FA6">
        <w:rPr>
          <w:b/>
          <w:bCs/>
          <w:smallCaps/>
          <w:sz w:val="24"/>
          <w:szCs w:val="24"/>
        </w:rPr>
        <w:t xml:space="preserve">ДМИНИСТРАЦИИ ЗАТО СОЛНЕЧНЫЙ № 34 ОТ 29.03.2021 </w:t>
      </w:r>
      <w:r w:rsidRPr="006F23F0">
        <w:rPr>
          <w:b/>
          <w:bCs/>
          <w:smallCaps/>
          <w:sz w:val="24"/>
          <w:szCs w:val="24"/>
        </w:rPr>
        <w:t xml:space="preserve">Г. </w:t>
      </w:r>
      <w:bookmarkEnd w:id="1"/>
    </w:p>
    <w:p w:rsidR="00ED1260" w:rsidRPr="006F23F0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1260" w:rsidRPr="006F23F0" w:rsidRDefault="00645FA6" w:rsidP="00ED1260">
      <w:pPr>
        <w:ind w:left="284" w:firstLine="256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Во исполнение решения Осташковского межрайонного суда Тверской области от 28.06.2021 года по административному делу № 2а-259/2021</w:t>
      </w:r>
      <w:r w:rsidR="00855A91" w:rsidRPr="006F23F0">
        <w:rPr>
          <w:rFonts w:eastAsia="TimesNewRoman"/>
          <w:sz w:val="24"/>
          <w:szCs w:val="24"/>
        </w:rPr>
        <w:t>,</w:t>
      </w:r>
      <w:r w:rsidR="00ED1260" w:rsidRPr="006F23F0">
        <w:rPr>
          <w:sz w:val="24"/>
          <w:szCs w:val="24"/>
        </w:rPr>
        <w:t xml:space="preserve"> администрация ЗАТО Солнечный,</w:t>
      </w:r>
    </w:p>
    <w:p w:rsidR="00ED1260" w:rsidRPr="006F23F0" w:rsidRDefault="00ED1260" w:rsidP="00ED1260">
      <w:pPr>
        <w:ind w:firstLine="540"/>
        <w:jc w:val="both"/>
        <w:rPr>
          <w:sz w:val="24"/>
          <w:szCs w:val="24"/>
        </w:rPr>
      </w:pPr>
    </w:p>
    <w:p w:rsidR="00ED1260" w:rsidRPr="006F23F0" w:rsidRDefault="00ED1260" w:rsidP="00ED1260">
      <w:pPr>
        <w:ind w:right="23" w:firstLine="567"/>
        <w:jc w:val="center"/>
        <w:rPr>
          <w:b/>
          <w:sz w:val="24"/>
          <w:szCs w:val="24"/>
        </w:rPr>
      </w:pPr>
      <w:r w:rsidRPr="006F23F0">
        <w:rPr>
          <w:b/>
          <w:sz w:val="24"/>
          <w:szCs w:val="24"/>
        </w:rPr>
        <w:t>ПОСТАНОВЛЯЕТ:</w:t>
      </w:r>
    </w:p>
    <w:p w:rsidR="00680CEF" w:rsidRPr="00645FA6" w:rsidRDefault="00680CEF" w:rsidP="00ED1260">
      <w:pPr>
        <w:ind w:right="23" w:firstLine="567"/>
        <w:jc w:val="center"/>
        <w:rPr>
          <w:sz w:val="24"/>
          <w:szCs w:val="24"/>
        </w:rPr>
      </w:pPr>
    </w:p>
    <w:p w:rsidR="00645FA6" w:rsidRDefault="00645FA6" w:rsidP="006F23F0">
      <w:pPr>
        <w:numPr>
          <w:ilvl w:val="0"/>
          <w:numId w:val="2"/>
        </w:numPr>
        <w:spacing w:line="0" w:lineRule="atLeast"/>
        <w:ind w:left="567" w:hanging="283"/>
        <w:jc w:val="both"/>
        <w:rPr>
          <w:sz w:val="24"/>
          <w:szCs w:val="24"/>
        </w:rPr>
      </w:pPr>
      <w:r w:rsidRPr="00645FA6">
        <w:rPr>
          <w:sz w:val="24"/>
          <w:szCs w:val="24"/>
        </w:rPr>
        <w:t>Внести изменение</w:t>
      </w:r>
      <w:r w:rsidR="00855A91" w:rsidRPr="00645FA6">
        <w:rPr>
          <w:sz w:val="24"/>
          <w:szCs w:val="24"/>
        </w:rPr>
        <w:t xml:space="preserve"> в </w:t>
      </w:r>
      <w:r w:rsidRPr="00645FA6">
        <w:rPr>
          <w:sz w:val="24"/>
          <w:szCs w:val="24"/>
        </w:rPr>
        <w:t>Реестр</w:t>
      </w:r>
      <w:r w:rsidR="006F23F0" w:rsidRPr="00645FA6">
        <w:rPr>
          <w:sz w:val="24"/>
          <w:szCs w:val="24"/>
        </w:rPr>
        <w:t xml:space="preserve"> муниципальных услуг</w:t>
      </w:r>
      <w:r w:rsidRPr="00645FA6">
        <w:rPr>
          <w:bCs/>
          <w:sz w:val="24"/>
          <w:szCs w:val="24"/>
        </w:rPr>
        <w:t xml:space="preserve"> </w:t>
      </w:r>
      <w:r w:rsidR="006F23F0" w:rsidRPr="00645FA6">
        <w:rPr>
          <w:bCs/>
          <w:sz w:val="24"/>
          <w:szCs w:val="24"/>
        </w:rPr>
        <w:t xml:space="preserve"> ЗАТО Солнечный Тверской области, утвержденный </w:t>
      </w:r>
      <w:r w:rsidR="006F23F0" w:rsidRPr="00645FA6">
        <w:rPr>
          <w:sz w:val="24"/>
          <w:szCs w:val="24"/>
        </w:rPr>
        <w:t>постановлением</w:t>
      </w:r>
      <w:r w:rsidR="00855A91" w:rsidRPr="00645FA6">
        <w:rPr>
          <w:sz w:val="24"/>
          <w:szCs w:val="24"/>
        </w:rPr>
        <w:t xml:space="preserve"> а</w:t>
      </w:r>
      <w:r w:rsidRPr="00645FA6">
        <w:rPr>
          <w:sz w:val="24"/>
          <w:szCs w:val="24"/>
        </w:rPr>
        <w:t>дминистрации ЗАТО Солнечный № 34 от 29.03.2021 г. «Об утверждении Реестра</w:t>
      </w:r>
      <w:r w:rsidR="00855A91" w:rsidRPr="00645FA6">
        <w:rPr>
          <w:sz w:val="24"/>
          <w:szCs w:val="24"/>
        </w:rPr>
        <w:t xml:space="preserve"> муниципальных услуг</w:t>
      </w:r>
      <w:r w:rsidRPr="00645FA6">
        <w:rPr>
          <w:sz w:val="24"/>
          <w:szCs w:val="24"/>
        </w:rPr>
        <w:t xml:space="preserve"> в ЗАТО Солнечный Тверской области</w:t>
      </w:r>
      <w:r w:rsidR="00855A91" w:rsidRPr="00645FA6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дополнив </w:t>
      </w:r>
      <w:r w:rsidRPr="00645FA6">
        <w:rPr>
          <w:sz w:val="24"/>
          <w:szCs w:val="24"/>
          <w:u w:val="single"/>
        </w:rPr>
        <w:t>раздел 1.</w:t>
      </w:r>
      <w:r>
        <w:rPr>
          <w:sz w:val="24"/>
          <w:szCs w:val="24"/>
        </w:rPr>
        <w:t xml:space="preserve"> </w:t>
      </w:r>
      <w:r w:rsidRPr="00645FA6">
        <w:rPr>
          <w:i/>
          <w:sz w:val="24"/>
          <w:szCs w:val="24"/>
        </w:rPr>
        <w:t>Муниципальные услуги, предоставляемые органами местного самоуправления ЗАТО Солнечный Тверской области</w:t>
      </w:r>
      <w:r w:rsidRPr="00645FA6">
        <w:rPr>
          <w:sz w:val="24"/>
          <w:szCs w:val="24"/>
        </w:rPr>
        <w:t xml:space="preserve">  пунктом 16 следующего содержания:</w:t>
      </w:r>
    </w:p>
    <w:p w:rsidR="00645FA6" w:rsidRDefault="00645FA6" w:rsidP="00645FA6">
      <w:pPr>
        <w:spacing w:line="0" w:lineRule="atLeast"/>
        <w:ind w:left="567"/>
        <w:jc w:val="both"/>
        <w:rPr>
          <w:sz w:val="24"/>
          <w:szCs w:val="24"/>
        </w:rPr>
      </w:pPr>
    </w:p>
    <w:tbl>
      <w:tblPr>
        <w:tblW w:w="97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66"/>
        <w:gridCol w:w="1559"/>
        <w:gridCol w:w="1276"/>
        <w:gridCol w:w="709"/>
        <w:gridCol w:w="1418"/>
        <w:gridCol w:w="708"/>
        <w:gridCol w:w="2269"/>
      </w:tblGrid>
      <w:tr w:rsidR="00645FA6" w:rsidRPr="00C55A72" w:rsidTr="00645F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FA6" w:rsidRDefault="00645FA6" w:rsidP="008B07A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FA6" w:rsidRDefault="00645FA6" w:rsidP="00645FA6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информации</w:t>
            </w:r>
            <w:r w:rsidRPr="00E76A52">
              <w:rPr>
                <w:sz w:val="20"/>
                <w:szCs w:val="20"/>
              </w:rPr>
              <w:t xml:space="preserve"> о порядке предоставления жилищно-коммунальных услуг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FA6" w:rsidRDefault="00645FA6" w:rsidP="00645FA6">
            <w:pPr>
              <w:pStyle w:val="ConsPlusNormal0"/>
              <w:ind w:right="-62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FA6" w:rsidRPr="000772D2" w:rsidRDefault="00645FA6" w:rsidP="00645FA6">
            <w:pPr>
              <w:ind w:right="-62"/>
              <w:rPr>
                <w:color w:val="000000"/>
                <w:sz w:val="20"/>
                <w:szCs w:val="20"/>
              </w:rPr>
            </w:pPr>
            <w:r w:rsidRPr="000772D2">
              <w:rPr>
                <w:sz w:val="20"/>
                <w:szCs w:val="20"/>
              </w:rPr>
              <w:t>Ст.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FA6" w:rsidRDefault="00645FA6" w:rsidP="008B07A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FA6" w:rsidRDefault="00645FA6" w:rsidP="00645FA6">
            <w:pPr>
              <w:widowControl w:val="0"/>
              <w:autoSpaceDE w:val="0"/>
              <w:autoSpaceDN w:val="0"/>
              <w:adjustRightInd w:val="0"/>
              <w:ind w:right="-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FA6" w:rsidRDefault="00645FA6" w:rsidP="008B07A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FA6" w:rsidRPr="00C55A72" w:rsidRDefault="00645FA6" w:rsidP="008B07A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</w:tbl>
    <w:p w:rsidR="00645FA6" w:rsidRPr="00645FA6" w:rsidRDefault="00645FA6" w:rsidP="00645FA6">
      <w:pPr>
        <w:spacing w:line="0" w:lineRule="atLeast"/>
        <w:ind w:left="567"/>
        <w:jc w:val="both"/>
        <w:rPr>
          <w:sz w:val="24"/>
          <w:szCs w:val="24"/>
        </w:rPr>
      </w:pPr>
    </w:p>
    <w:p w:rsidR="00645FA6" w:rsidRDefault="00645FA6" w:rsidP="006F23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  <w:r w:rsidRPr="00645FA6">
        <w:rPr>
          <w:sz w:val="24"/>
          <w:szCs w:val="24"/>
        </w:rPr>
        <w:t xml:space="preserve"> администрации ЗАТО Солнечный № 34 от 29.03.2021 г. «Об утверждении Реестра муниципальных услуг в ЗАТО Солнечный Тверской области</w:t>
      </w:r>
      <w:r>
        <w:rPr>
          <w:sz w:val="24"/>
          <w:szCs w:val="24"/>
        </w:rPr>
        <w:t>» изложить в новой редакции, согласно приложению к настоящему постановлению.</w:t>
      </w:r>
    </w:p>
    <w:p w:rsidR="00ED1260" w:rsidRPr="006F23F0" w:rsidRDefault="00680CEF" w:rsidP="006F23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F23F0">
        <w:rPr>
          <w:sz w:val="24"/>
          <w:szCs w:val="24"/>
        </w:rPr>
        <w:t>Настоящее постановление подлежит опубликованию в газете «Городомля на Селигере» и размещению на сайте администрации ЗАТО Солнечный.</w:t>
      </w:r>
    </w:p>
    <w:p w:rsidR="00AB64BA" w:rsidRPr="006F23F0" w:rsidRDefault="00AB64BA" w:rsidP="006F23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F23F0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ЗАТО Солнечный по правовым вопросам Балагаеву Л.А.</w:t>
      </w:r>
    </w:p>
    <w:p w:rsidR="00ED1260" w:rsidRPr="006F23F0" w:rsidRDefault="00ED1260" w:rsidP="006F23F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ED1260" w:rsidRPr="006F23F0" w:rsidRDefault="006F23F0" w:rsidP="006F23F0">
      <w:p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Врио</w:t>
      </w:r>
      <w:r w:rsidR="00AB64BA" w:rsidRPr="006F23F0">
        <w:rPr>
          <w:b/>
          <w:sz w:val="24"/>
          <w:szCs w:val="24"/>
        </w:rPr>
        <w:t xml:space="preserve"> г</w:t>
      </w:r>
      <w:r w:rsidR="00ED1260" w:rsidRPr="006F23F0">
        <w:rPr>
          <w:b/>
          <w:sz w:val="24"/>
          <w:szCs w:val="24"/>
        </w:rPr>
        <w:t>лав</w:t>
      </w:r>
      <w:r w:rsidR="00AB64BA" w:rsidRPr="006F23F0">
        <w:rPr>
          <w:b/>
          <w:sz w:val="24"/>
          <w:szCs w:val="24"/>
        </w:rPr>
        <w:t>ы</w:t>
      </w:r>
      <w:r w:rsidR="00ED1260" w:rsidRPr="006F23F0">
        <w:rPr>
          <w:b/>
          <w:sz w:val="24"/>
          <w:szCs w:val="24"/>
        </w:rPr>
        <w:t xml:space="preserve"> администрации ЗАТО Солнечный </w:t>
      </w:r>
      <w:r w:rsidR="00ED1260" w:rsidRPr="006F23F0">
        <w:rPr>
          <w:b/>
          <w:sz w:val="24"/>
          <w:szCs w:val="24"/>
        </w:rPr>
        <w:tab/>
      </w:r>
      <w:r w:rsidR="00ED1260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ab/>
      </w:r>
      <w:r w:rsidR="00AB64BA" w:rsidRPr="006F23F0">
        <w:rPr>
          <w:b/>
          <w:sz w:val="24"/>
          <w:szCs w:val="24"/>
        </w:rPr>
        <w:tab/>
      </w:r>
      <w:r w:rsidR="00AB64BA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>В.А. Петров</w:t>
      </w:r>
    </w:p>
    <w:sectPr w:rsidR="00ED1260" w:rsidRPr="006F23F0" w:rsidSect="00AB64BA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D2F"/>
    <w:multiLevelType w:val="hybridMultilevel"/>
    <w:tmpl w:val="3D2C3CB0"/>
    <w:lvl w:ilvl="0" w:tplc="E1925DE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C5819BB"/>
    <w:multiLevelType w:val="hybridMultilevel"/>
    <w:tmpl w:val="AFCEE2CE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 w15:restartNumberingAfterBreak="0">
    <w:nsid w:val="3F73638B"/>
    <w:multiLevelType w:val="hybridMultilevel"/>
    <w:tmpl w:val="C4F20B8E"/>
    <w:lvl w:ilvl="0" w:tplc="D8803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E9"/>
    <w:rsid w:val="0000284A"/>
    <w:rsid w:val="00006349"/>
    <w:rsid w:val="00023C9E"/>
    <w:rsid w:val="00027520"/>
    <w:rsid w:val="0003219D"/>
    <w:rsid w:val="00034963"/>
    <w:rsid w:val="000357A5"/>
    <w:rsid w:val="000453FC"/>
    <w:rsid w:val="00046959"/>
    <w:rsid w:val="00062FA7"/>
    <w:rsid w:val="000806A2"/>
    <w:rsid w:val="0009000A"/>
    <w:rsid w:val="00093030"/>
    <w:rsid w:val="00095D5B"/>
    <w:rsid w:val="000A1EAE"/>
    <w:rsid w:val="000A78F3"/>
    <w:rsid w:val="000B1163"/>
    <w:rsid w:val="000B19E5"/>
    <w:rsid w:val="000C52C7"/>
    <w:rsid w:val="000C60B9"/>
    <w:rsid w:val="000E1FFE"/>
    <w:rsid w:val="000E213D"/>
    <w:rsid w:val="000E5067"/>
    <w:rsid w:val="000F174E"/>
    <w:rsid w:val="000F34A4"/>
    <w:rsid w:val="000F525B"/>
    <w:rsid w:val="0010638F"/>
    <w:rsid w:val="001073EF"/>
    <w:rsid w:val="0011013C"/>
    <w:rsid w:val="0011088C"/>
    <w:rsid w:val="001122E3"/>
    <w:rsid w:val="00130BB0"/>
    <w:rsid w:val="00136868"/>
    <w:rsid w:val="001422B5"/>
    <w:rsid w:val="00152681"/>
    <w:rsid w:val="00162695"/>
    <w:rsid w:val="001636A5"/>
    <w:rsid w:val="001658F5"/>
    <w:rsid w:val="00166576"/>
    <w:rsid w:val="00171AFD"/>
    <w:rsid w:val="0017241B"/>
    <w:rsid w:val="00176056"/>
    <w:rsid w:val="00181EA0"/>
    <w:rsid w:val="00186964"/>
    <w:rsid w:val="0019091B"/>
    <w:rsid w:val="001932C8"/>
    <w:rsid w:val="001A6F83"/>
    <w:rsid w:val="001B0053"/>
    <w:rsid w:val="001B1E40"/>
    <w:rsid w:val="001C43B8"/>
    <w:rsid w:val="001C5AC7"/>
    <w:rsid w:val="001D2441"/>
    <w:rsid w:val="001F0735"/>
    <w:rsid w:val="001F419D"/>
    <w:rsid w:val="00200599"/>
    <w:rsid w:val="00216FBC"/>
    <w:rsid w:val="0023483F"/>
    <w:rsid w:val="0024038E"/>
    <w:rsid w:val="00241B3B"/>
    <w:rsid w:val="002528EB"/>
    <w:rsid w:val="0027377A"/>
    <w:rsid w:val="0027773D"/>
    <w:rsid w:val="0028346D"/>
    <w:rsid w:val="0028440C"/>
    <w:rsid w:val="002A135B"/>
    <w:rsid w:val="002A2003"/>
    <w:rsid w:val="002A25CF"/>
    <w:rsid w:val="002A3747"/>
    <w:rsid w:val="002B5EDC"/>
    <w:rsid w:val="002B6CC0"/>
    <w:rsid w:val="002D096B"/>
    <w:rsid w:val="002D36B5"/>
    <w:rsid w:val="002E1E0B"/>
    <w:rsid w:val="002E3D00"/>
    <w:rsid w:val="002F0029"/>
    <w:rsid w:val="002F3172"/>
    <w:rsid w:val="002F789A"/>
    <w:rsid w:val="00310060"/>
    <w:rsid w:val="00321E13"/>
    <w:rsid w:val="003275D8"/>
    <w:rsid w:val="0035059D"/>
    <w:rsid w:val="00356DBC"/>
    <w:rsid w:val="003711A0"/>
    <w:rsid w:val="00374F6F"/>
    <w:rsid w:val="00375991"/>
    <w:rsid w:val="003779DF"/>
    <w:rsid w:val="00383609"/>
    <w:rsid w:val="00386E3D"/>
    <w:rsid w:val="00387EBE"/>
    <w:rsid w:val="00390B7C"/>
    <w:rsid w:val="00393B6F"/>
    <w:rsid w:val="003A202E"/>
    <w:rsid w:val="003B1363"/>
    <w:rsid w:val="003B74D3"/>
    <w:rsid w:val="003E66F2"/>
    <w:rsid w:val="00404CED"/>
    <w:rsid w:val="00407149"/>
    <w:rsid w:val="0041517A"/>
    <w:rsid w:val="0042409E"/>
    <w:rsid w:val="004346B0"/>
    <w:rsid w:val="004412C3"/>
    <w:rsid w:val="00441A5B"/>
    <w:rsid w:val="00460114"/>
    <w:rsid w:val="00465663"/>
    <w:rsid w:val="00477827"/>
    <w:rsid w:val="004A7001"/>
    <w:rsid w:val="004B1AE1"/>
    <w:rsid w:val="004B3949"/>
    <w:rsid w:val="004C34EA"/>
    <w:rsid w:val="004C73EF"/>
    <w:rsid w:val="004D34A2"/>
    <w:rsid w:val="004D3BA1"/>
    <w:rsid w:val="004E299E"/>
    <w:rsid w:val="004E6585"/>
    <w:rsid w:val="004E7DBC"/>
    <w:rsid w:val="004F1244"/>
    <w:rsid w:val="004F203A"/>
    <w:rsid w:val="004F72A2"/>
    <w:rsid w:val="005120BC"/>
    <w:rsid w:val="00512401"/>
    <w:rsid w:val="0052167F"/>
    <w:rsid w:val="00527297"/>
    <w:rsid w:val="00527E15"/>
    <w:rsid w:val="00533A0F"/>
    <w:rsid w:val="00533A67"/>
    <w:rsid w:val="005503A2"/>
    <w:rsid w:val="00557CD4"/>
    <w:rsid w:val="00581C91"/>
    <w:rsid w:val="005829A9"/>
    <w:rsid w:val="00590F57"/>
    <w:rsid w:val="00596080"/>
    <w:rsid w:val="00597DE9"/>
    <w:rsid w:val="005A4855"/>
    <w:rsid w:val="005A7584"/>
    <w:rsid w:val="005B156C"/>
    <w:rsid w:val="005B3E2F"/>
    <w:rsid w:val="005C27D2"/>
    <w:rsid w:val="005C4958"/>
    <w:rsid w:val="005D4C9F"/>
    <w:rsid w:val="005F5A2F"/>
    <w:rsid w:val="006078F6"/>
    <w:rsid w:val="0062055B"/>
    <w:rsid w:val="00625110"/>
    <w:rsid w:val="00641023"/>
    <w:rsid w:val="00645FA6"/>
    <w:rsid w:val="006471DD"/>
    <w:rsid w:val="0065536C"/>
    <w:rsid w:val="00655B54"/>
    <w:rsid w:val="00660A96"/>
    <w:rsid w:val="0066224C"/>
    <w:rsid w:val="00667F37"/>
    <w:rsid w:val="00673273"/>
    <w:rsid w:val="006735FC"/>
    <w:rsid w:val="00680CEF"/>
    <w:rsid w:val="0068277E"/>
    <w:rsid w:val="006914D7"/>
    <w:rsid w:val="0069221D"/>
    <w:rsid w:val="006B6D8B"/>
    <w:rsid w:val="006C5C3B"/>
    <w:rsid w:val="006C621F"/>
    <w:rsid w:val="006D3054"/>
    <w:rsid w:val="006D6271"/>
    <w:rsid w:val="006F1CCB"/>
    <w:rsid w:val="006F23F0"/>
    <w:rsid w:val="00704EB7"/>
    <w:rsid w:val="0072399E"/>
    <w:rsid w:val="007274B9"/>
    <w:rsid w:val="0073284F"/>
    <w:rsid w:val="007374EB"/>
    <w:rsid w:val="00756ECE"/>
    <w:rsid w:val="00760C15"/>
    <w:rsid w:val="00771B1E"/>
    <w:rsid w:val="0079425B"/>
    <w:rsid w:val="00797DC3"/>
    <w:rsid w:val="007A56B6"/>
    <w:rsid w:val="007B0785"/>
    <w:rsid w:val="007C0D87"/>
    <w:rsid w:val="007C2040"/>
    <w:rsid w:val="007E17C5"/>
    <w:rsid w:val="007E50B7"/>
    <w:rsid w:val="007F015F"/>
    <w:rsid w:val="007F5576"/>
    <w:rsid w:val="008012E0"/>
    <w:rsid w:val="00802DA4"/>
    <w:rsid w:val="00812B50"/>
    <w:rsid w:val="0083581C"/>
    <w:rsid w:val="008467D0"/>
    <w:rsid w:val="00855A91"/>
    <w:rsid w:val="008747C9"/>
    <w:rsid w:val="008772A5"/>
    <w:rsid w:val="0088753F"/>
    <w:rsid w:val="008D43C8"/>
    <w:rsid w:val="008D50A5"/>
    <w:rsid w:val="008D74F8"/>
    <w:rsid w:val="008E784B"/>
    <w:rsid w:val="008F4C9B"/>
    <w:rsid w:val="009033E3"/>
    <w:rsid w:val="00926575"/>
    <w:rsid w:val="00933E57"/>
    <w:rsid w:val="009463FE"/>
    <w:rsid w:val="00947E14"/>
    <w:rsid w:val="009663D7"/>
    <w:rsid w:val="009823F3"/>
    <w:rsid w:val="009828DD"/>
    <w:rsid w:val="0099770B"/>
    <w:rsid w:val="009A1192"/>
    <w:rsid w:val="009B1D6C"/>
    <w:rsid w:val="009C30B5"/>
    <w:rsid w:val="009C704A"/>
    <w:rsid w:val="009D3D7C"/>
    <w:rsid w:val="009E7710"/>
    <w:rsid w:val="009E7D96"/>
    <w:rsid w:val="009F3D30"/>
    <w:rsid w:val="00A0478A"/>
    <w:rsid w:val="00A05848"/>
    <w:rsid w:val="00A233EC"/>
    <w:rsid w:val="00A37814"/>
    <w:rsid w:val="00A46045"/>
    <w:rsid w:val="00A51AF2"/>
    <w:rsid w:val="00A571F2"/>
    <w:rsid w:val="00A60237"/>
    <w:rsid w:val="00A61B74"/>
    <w:rsid w:val="00A70851"/>
    <w:rsid w:val="00A7125A"/>
    <w:rsid w:val="00A85D44"/>
    <w:rsid w:val="00A923A9"/>
    <w:rsid w:val="00AB64BA"/>
    <w:rsid w:val="00AE6C62"/>
    <w:rsid w:val="00AF4798"/>
    <w:rsid w:val="00AF7A89"/>
    <w:rsid w:val="00B01820"/>
    <w:rsid w:val="00B038BC"/>
    <w:rsid w:val="00B04162"/>
    <w:rsid w:val="00B05FE2"/>
    <w:rsid w:val="00B11B78"/>
    <w:rsid w:val="00B133E4"/>
    <w:rsid w:val="00B1799D"/>
    <w:rsid w:val="00B21BFE"/>
    <w:rsid w:val="00B35496"/>
    <w:rsid w:val="00B56A08"/>
    <w:rsid w:val="00B65D89"/>
    <w:rsid w:val="00B75FF3"/>
    <w:rsid w:val="00B8090F"/>
    <w:rsid w:val="00B83EB3"/>
    <w:rsid w:val="00B92F94"/>
    <w:rsid w:val="00B93AEB"/>
    <w:rsid w:val="00B951ED"/>
    <w:rsid w:val="00BD3650"/>
    <w:rsid w:val="00BD7B0E"/>
    <w:rsid w:val="00BE37A8"/>
    <w:rsid w:val="00BE4CE2"/>
    <w:rsid w:val="00C36929"/>
    <w:rsid w:val="00C37962"/>
    <w:rsid w:val="00C4080E"/>
    <w:rsid w:val="00C50A53"/>
    <w:rsid w:val="00C5294F"/>
    <w:rsid w:val="00C5361A"/>
    <w:rsid w:val="00C536CC"/>
    <w:rsid w:val="00C60A15"/>
    <w:rsid w:val="00C629BF"/>
    <w:rsid w:val="00C72444"/>
    <w:rsid w:val="00C7245D"/>
    <w:rsid w:val="00C830D8"/>
    <w:rsid w:val="00C95FE6"/>
    <w:rsid w:val="00CA00B0"/>
    <w:rsid w:val="00CC2797"/>
    <w:rsid w:val="00CC545C"/>
    <w:rsid w:val="00CD005B"/>
    <w:rsid w:val="00CD0E66"/>
    <w:rsid w:val="00CD5A46"/>
    <w:rsid w:val="00CE4DA0"/>
    <w:rsid w:val="00CE5793"/>
    <w:rsid w:val="00CE7AE9"/>
    <w:rsid w:val="00CF6481"/>
    <w:rsid w:val="00D07783"/>
    <w:rsid w:val="00D23BB1"/>
    <w:rsid w:val="00D25AB2"/>
    <w:rsid w:val="00D34BDD"/>
    <w:rsid w:val="00D42DDB"/>
    <w:rsid w:val="00D47E03"/>
    <w:rsid w:val="00D5086F"/>
    <w:rsid w:val="00D50BB2"/>
    <w:rsid w:val="00D50DF0"/>
    <w:rsid w:val="00D523DC"/>
    <w:rsid w:val="00D54CEC"/>
    <w:rsid w:val="00D664AE"/>
    <w:rsid w:val="00D66DAD"/>
    <w:rsid w:val="00D713C0"/>
    <w:rsid w:val="00D836E3"/>
    <w:rsid w:val="00D83E29"/>
    <w:rsid w:val="00D84BFD"/>
    <w:rsid w:val="00D85CDA"/>
    <w:rsid w:val="00D960E9"/>
    <w:rsid w:val="00D974D1"/>
    <w:rsid w:val="00DA0267"/>
    <w:rsid w:val="00DB3DA2"/>
    <w:rsid w:val="00DE5827"/>
    <w:rsid w:val="00DF150A"/>
    <w:rsid w:val="00DF264C"/>
    <w:rsid w:val="00DF37A4"/>
    <w:rsid w:val="00DF7BC5"/>
    <w:rsid w:val="00E00889"/>
    <w:rsid w:val="00E04911"/>
    <w:rsid w:val="00E10F2F"/>
    <w:rsid w:val="00E1297A"/>
    <w:rsid w:val="00E26690"/>
    <w:rsid w:val="00E2764A"/>
    <w:rsid w:val="00E36252"/>
    <w:rsid w:val="00E37D16"/>
    <w:rsid w:val="00E409C0"/>
    <w:rsid w:val="00E41E46"/>
    <w:rsid w:val="00E4633E"/>
    <w:rsid w:val="00E57D47"/>
    <w:rsid w:val="00E661A5"/>
    <w:rsid w:val="00E72425"/>
    <w:rsid w:val="00E74936"/>
    <w:rsid w:val="00EB1E1F"/>
    <w:rsid w:val="00EB7FF9"/>
    <w:rsid w:val="00EC4A3D"/>
    <w:rsid w:val="00ED1260"/>
    <w:rsid w:val="00EE4C3C"/>
    <w:rsid w:val="00EF24A0"/>
    <w:rsid w:val="00F010A3"/>
    <w:rsid w:val="00F052F0"/>
    <w:rsid w:val="00F242B2"/>
    <w:rsid w:val="00F251A5"/>
    <w:rsid w:val="00F25E47"/>
    <w:rsid w:val="00F34BC8"/>
    <w:rsid w:val="00F511E7"/>
    <w:rsid w:val="00F553CB"/>
    <w:rsid w:val="00F64085"/>
    <w:rsid w:val="00F85185"/>
    <w:rsid w:val="00FA2098"/>
    <w:rsid w:val="00FC587C"/>
    <w:rsid w:val="00FC5A39"/>
    <w:rsid w:val="00FE532F"/>
    <w:rsid w:val="00FF62E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E674-01F7-4467-8C5B-CE7A0FF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E9"/>
    <w:rPr>
      <w:rFonts w:eastAsia="Calibri"/>
      <w:spacing w:val="-2"/>
      <w:sz w:val="28"/>
      <w:szCs w:val="28"/>
    </w:rPr>
  </w:style>
  <w:style w:type="paragraph" w:styleId="1">
    <w:name w:val="heading 1"/>
    <w:basedOn w:val="a"/>
    <w:next w:val="a"/>
    <w:link w:val="10"/>
    <w:qFormat/>
    <w:rsid w:val="00ED1260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0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97DE9"/>
    <w:pPr>
      <w:widowControl w:val="0"/>
      <w:autoSpaceDE w:val="0"/>
      <w:autoSpaceDN w:val="0"/>
      <w:adjustRightInd w:val="0"/>
      <w:spacing w:after="120"/>
    </w:pPr>
    <w:rPr>
      <w:spacing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597DE9"/>
    <w:rPr>
      <w:rFonts w:eastAsia="Calibri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597DE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97D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97DE9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  <w:style w:type="character" w:customStyle="1" w:styleId="FontStyle12">
    <w:name w:val="Font Style12"/>
    <w:rsid w:val="00597DE9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rsid w:val="00597DE9"/>
    <w:rPr>
      <w:b/>
      <w:color w:val="000080"/>
    </w:rPr>
  </w:style>
  <w:style w:type="character" w:customStyle="1" w:styleId="10">
    <w:name w:val="Заголовок 1 Знак"/>
    <w:link w:val="1"/>
    <w:rsid w:val="00ED1260"/>
    <w:rPr>
      <w:b/>
      <w:sz w:val="36"/>
      <w:lang w:eastAsia="en-US"/>
    </w:rPr>
  </w:style>
  <w:style w:type="paragraph" w:styleId="a4">
    <w:name w:val="Balloon Text"/>
    <w:basedOn w:val="a"/>
    <w:link w:val="a5"/>
    <w:rsid w:val="00B13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133E4"/>
    <w:rPr>
      <w:rFonts w:ascii="Segoe UI" w:eastAsia="Calibr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Балагаева</cp:lastModifiedBy>
  <cp:revision>2</cp:revision>
  <cp:lastPrinted>2021-08-24T12:48:00Z</cp:lastPrinted>
  <dcterms:created xsi:type="dcterms:W3CDTF">2021-08-24T12:49:00Z</dcterms:created>
  <dcterms:modified xsi:type="dcterms:W3CDTF">2021-08-24T12:49:00Z</dcterms:modified>
</cp:coreProperties>
</file>